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E7" w:rsidRDefault="000872E7" w:rsidP="000872E7"/>
    <w:p w:rsidR="00575734" w:rsidRDefault="00575734" w:rsidP="000872E7">
      <w:pPr>
        <w:pStyle w:val="StyleHeading4TrebuchetMS20ptNotBoldItalicBottomS"/>
        <w:spacing w:before="0"/>
        <w:jc w:val="right"/>
      </w:pPr>
      <w:r>
        <w:t>MEDIA RELEASE / STATEMENT</w:t>
      </w:r>
    </w:p>
    <w:p w:rsidR="00575734" w:rsidRDefault="00575734">
      <w:pPr>
        <w:jc w:val="right"/>
      </w:pPr>
    </w:p>
    <w:p w:rsidR="000872E7" w:rsidRDefault="00751F44" w:rsidP="008B2CD5">
      <w:pPr>
        <w:jc w:val="right"/>
      </w:pPr>
      <w:r>
        <w:t>9 November 2015</w:t>
      </w:r>
    </w:p>
    <w:p w:rsidR="000872E7" w:rsidRPr="00AA20BD" w:rsidRDefault="00AA20BD" w:rsidP="008B2CD5">
      <w:pPr>
        <w:jc w:val="right"/>
        <w:rPr>
          <w:b/>
        </w:rPr>
      </w:pPr>
      <w:r w:rsidRPr="00AA20BD">
        <w:rPr>
          <w:b/>
        </w:rPr>
        <w:t>EMBARGOED until 1pm 10 November 2015</w:t>
      </w:r>
    </w:p>
    <w:p w:rsidR="00575734" w:rsidRDefault="009B54FB" w:rsidP="00F129AE">
      <w:pPr>
        <w:pStyle w:val="Centredtitle"/>
        <w:spacing w:before="240"/>
      </w:pPr>
      <w:r>
        <w:t>Equal Opportunity Tasmania</w:t>
      </w:r>
    </w:p>
    <w:p w:rsidR="00751F44" w:rsidRDefault="00751F44" w:rsidP="00AB7E8B">
      <w:r>
        <w:t>From 10 November 2015, the Anti-Discrimination Commissioner’s office will be known as Equal Opportunity Tasmania.</w:t>
      </w:r>
    </w:p>
    <w:p w:rsidR="00751F44" w:rsidRDefault="00751F44" w:rsidP="00AB7E8B"/>
    <w:p w:rsidR="00751F44" w:rsidRDefault="009B54FB" w:rsidP="00AB7E8B">
      <w:r>
        <w:t>T</w:t>
      </w:r>
      <w:r w:rsidR="00751F44">
        <w:t xml:space="preserve">he </w:t>
      </w:r>
      <w:r>
        <w:t xml:space="preserve">adoption of the </w:t>
      </w:r>
      <w:r w:rsidR="00751F44">
        <w:t>new name will coincide with the release of new publications, including a new website and logo.</w:t>
      </w:r>
    </w:p>
    <w:p w:rsidR="00751F44" w:rsidRDefault="00751F44" w:rsidP="00AB7E8B"/>
    <w:p w:rsidR="00AB7E8B" w:rsidRDefault="00751F44" w:rsidP="00AB7E8B">
      <w:r>
        <w:t xml:space="preserve">In announcing the changes, the Anti-Discrimination Commissioner, </w:t>
      </w:r>
      <w:r w:rsidR="00F129AE">
        <w:t xml:space="preserve">Ms </w:t>
      </w:r>
      <w:r>
        <w:t>Robin Banks, said the changes reflect</w:t>
      </w:r>
      <w:r w:rsidR="00F129AE">
        <w:t xml:space="preserve"> the positive impact of</w:t>
      </w:r>
      <w:r>
        <w:t xml:space="preserve"> </w:t>
      </w:r>
      <w:r w:rsidR="009B54FB">
        <w:t>recent</w:t>
      </w:r>
      <w:r>
        <w:t xml:space="preserve"> amendments to the </w:t>
      </w:r>
      <w:r w:rsidRPr="009B54FB">
        <w:rPr>
          <w:i/>
        </w:rPr>
        <w:t xml:space="preserve">Anti-Discrimination Act </w:t>
      </w:r>
      <w:r w:rsidR="009B54FB" w:rsidRPr="009B54FB">
        <w:rPr>
          <w:i/>
        </w:rPr>
        <w:t>1998</w:t>
      </w:r>
      <w:proofErr w:type="gramStart"/>
      <w:r w:rsidR="00F129AE">
        <w:rPr>
          <w:i/>
        </w:rPr>
        <w:t xml:space="preserve">. </w:t>
      </w:r>
      <w:proofErr w:type="gramEnd"/>
      <w:r w:rsidR="00F129AE">
        <w:t>She stated the changes are</w:t>
      </w:r>
      <w:r>
        <w:t xml:space="preserve"> aimed at promoting increased understanding</w:t>
      </w:r>
      <w:r w:rsidR="00F129AE">
        <w:t xml:space="preserve"> of the positive purpose of discrimination law,</w:t>
      </w:r>
      <w:r>
        <w:t xml:space="preserve"> and compliance</w:t>
      </w:r>
      <w:r w:rsidR="006C345C">
        <w:t xml:space="preserve"> with </w:t>
      </w:r>
      <w:r w:rsidR="00F129AE">
        <w:t>that</w:t>
      </w:r>
      <w:r w:rsidR="006C345C">
        <w:t xml:space="preserve"> law</w:t>
      </w:r>
      <w:r>
        <w:t>.</w:t>
      </w:r>
    </w:p>
    <w:p w:rsidR="009B54FB" w:rsidRDefault="009B54FB" w:rsidP="00AB7E8B"/>
    <w:p w:rsidR="009B54FB" w:rsidRDefault="009B54FB" w:rsidP="00AB7E8B">
      <w:r>
        <w:t xml:space="preserve">‘The changes are aimed at improving the way in which we work with the Tasmanian community so more people understand </w:t>
      </w:r>
      <w:r w:rsidR="00F129AE">
        <w:t xml:space="preserve">the positive benefits of ensuring equal opportunity for all, understand the </w:t>
      </w:r>
      <w:r>
        <w:t xml:space="preserve">obligations </w:t>
      </w:r>
      <w:r w:rsidR="00F129AE">
        <w:t xml:space="preserve">we all have, </w:t>
      </w:r>
      <w:r>
        <w:t xml:space="preserve">and </w:t>
      </w:r>
      <w:r w:rsidR="00F129AE">
        <w:t xml:space="preserve">have the knowledge and skills to </w:t>
      </w:r>
      <w:r>
        <w:t>take a</w:t>
      </w:r>
      <w:r w:rsidR="00F129AE">
        <w:t>ction to prevent discrimination’,</w:t>
      </w:r>
      <w:r>
        <w:t xml:space="preserve"> </w:t>
      </w:r>
      <w:r w:rsidR="00F129AE">
        <w:t>Commissioner</w:t>
      </w:r>
      <w:r>
        <w:t xml:space="preserve"> Banks said.</w:t>
      </w:r>
    </w:p>
    <w:p w:rsidR="009B54FB" w:rsidRDefault="009B54FB" w:rsidP="00AB7E8B"/>
    <w:p w:rsidR="00751F44" w:rsidRDefault="009B54FB" w:rsidP="00AB7E8B">
      <w:r>
        <w:t xml:space="preserve">‘Equal opportunity is </w:t>
      </w:r>
      <w:r w:rsidR="00F129AE">
        <w:t>a</w:t>
      </w:r>
      <w:r>
        <w:t xml:space="preserve"> cornerstone of the work we do</w:t>
      </w:r>
      <w:proofErr w:type="gramStart"/>
      <w:r>
        <w:t xml:space="preserve">. </w:t>
      </w:r>
      <w:proofErr w:type="gramEnd"/>
      <w:r>
        <w:t xml:space="preserve">It underpins </w:t>
      </w:r>
      <w:r w:rsidR="00F129AE">
        <w:t>our</w:t>
      </w:r>
      <w:r>
        <w:t xml:space="preserve"> efforts to foster a society that is free of discrimination, prejudice, bias and </w:t>
      </w:r>
      <w:r w:rsidR="00F129AE">
        <w:t>harassment</w:t>
      </w:r>
      <w:r w:rsidR="00954B85">
        <w:t>.’</w:t>
      </w:r>
    </w:p>
    <w:p w:rsidR="009B54FB" w:rsidRDefault="009B54FB" w:rsidP="00AB7E8B"/>
    <w:p w:rsidR="009B54FB" w:rsidRDefault="009B54FB" w:rsidP="00AB7E8B">
      <w:r>
        <w:t xml:space="preserve">‘What we want to see </w:t>
      </w:r>
      <w:proofErr w:type="gramStart"/>
      <w:r>
        <w:t>is</w:t>
      </w:r>
      <w:proofErr w:type="gramEnd"/>
      <w:r>
        <w:t xml:space="preserve"> every Tasmanian and the organisations </w:t>
      </w:r>
      <w:r w:rsidR="00F129AE">
        <w:t xml:space="preserve">of which </w:t>
      </w:r>
      <w:r>
        <w:t xml:space="preserve">they are part examining their practices and procedures to </w:t>
      </w:r>
      <w:r w:rsidR="00F129AE">
        <w:t>make sure</w:t>
      </w:r>
      <w:r>
        <w:t xml:space="preserve"> they promote equality of opportunity for everyone regardless of their </w:t>
      </w:r>
      <w:r w:rsidR="00F129AE">
        <w:t>individual differences</w:t>
      </w:r>
      <w:r>
        <w:t>.</w:t>
      </w:r>
      <w:r w:rsidR="00954B85">
        <w:t>’</w:t>
      </w:r>
      <w:r>
        <w:t xml:space="preserve"> </w:t>
      </w:r>
    </w:p>
    <w:p w:rsidR="00AA20BD" w:rsidRDefault="00AA20BD" w:rsidP="00F129AE">
      <w:pPr>
        <w:jc w:val="center"/>
      </w:pPr>
    </w:p>
    <w:p w:rsidR="00AA20BD" w:rsidRDefault="00AA20BD" w:rsidP="00AB7E8B">
      <w:r>
        <w:t>Whether it is intervening when we encounter abuse or harassment on the street</w:t>
      </w:r>
      <w:r w:rsidR="00F129AE">
        <w:t>,</w:t>
      </w:r>
      <w:r>
        <w:t xml:space="preserve"> or review</w:t>
      </w:r>
      <w:r w:rsidR="00F129AE">
        <w:t xml:space="preserve">ing employment, service delivery or communication </w:t>
      </w:r>
      <w:r>
        <w:t>practices, there are many ways in whic</w:t>
      </w:r>
      <w:r w:rsidR="00954B85">
        <w:t>h we can all make a difference.’</w:t>
      </w:r>
    </w:p>
    <w:p w:rsidR="009B54FB" w:rsidRDefault="009B54FB" w:rsidP="00AB7E8B"/>
    <w:p w:rsidR="00954B85" w:rsidRDefault="00954B85" w:rsidP="00AB7E8B">
      <w:r>
        <w:t>‘</w:t>
      </w:r>
      <w:r w:rsidR="00F129AE">
        <w:t>While</w:t>
      </w:r>
      <w:r w:rsidR="009B54FB">
        <w:t xml:space="preserve"> my </w:t>
      </w:r>
      <w:r w:rsidR="00F129AE">
        <w:t>office</w:t>
      </w:r>
      <w:r w:rsidR="009B54FB">
        <w:t xml:space="preserve"> continues to </w:t>
      </w:r>
      <w:r w:rsidR="00F129AE">
        <w:t>deal with</w:t>
      </w:r>
      <w:r w:rsidR="009B54FB">
        <w:t xml:space="preserve"> a significant number of complaints</w:t>
      </w:r>
      <w:r w:rsidR="00F129AE">
        <w:t xml:space="preserve"> made under the Act</w:t>
      </w:r>
      <w:r w:rsidR="009B54FB">
        <w:t>, our focus has always been on</w:t>
      </w:r>
      <w:r w:rsidR="00F129AE">
        <w:t xml:space="preserve"> supporting and encouraging practices that achieve equal opportunity</w:t>
      </w:r>
      <w:r w:rsidR="009B54FB">
        <w:t xml:space="preserve"> </w:t>
      </w:r>
      <w:r w:rsidR="00F129AE">
        <w:t xml:space="preserve">and </w:t>
      </w:r>
      <w:r w:rsidR="009B54FB">
        <w:t>preventing d</w:t>
      </w:r>
      <w:r>
        <w:t>iscrimination before it occurs.’</w:t>
      </w:r>
    </w:p>
    <w:p w:rsidR="00954B85" w:rsidRDefault="00954B85" w:rsidP="00AB7E8B"/>
    <w:p w:rsidR="009B54FB" w:rsidRDefault="00954B85" w:rsidP="00AB7E8B">
      <w:r>
        <w:t>‘Our new name</w:t>
      </w:r>
      <w:r w:rsidR="00F129AE">
        <w:t>,</w:t>
      </w:r>
      <w:r>
        <w:t xml:space="preserve"> Equal Opportunity Tasmania</w:t>
      </w:r>
      <w:r w:rsidR="00F129AE">
        <w:t>,</w:t>
      </w:r>
      <w:r>
        <w:t xml:space="preserve"> </w:t>
      </w:r>
      <w:r w:rsidR="009B54FB">
        <w:t xml:space="preserve">will </w:t>
      </w:r>
      <w:r w:rsidR="00AA20BD">
        <w:t>play an important role</w:t>
      </w:r>
      <w:r>
        <w:t xml:space="preserve"> in getting this message across’</w:t>
      </w:r>
      <w:r w:rsidR="00F129AE">
        <w:t>,</w:t>
      </w:r>
      <w:r>
        <w:t xml:space="preserve"> </w:t>
      </w:r>
      <w:r w:rsidR="00F129AE">
        <w:t>Commissioner</w:t>
      </w:r>
      <w:r>
        <w:t xml:space="preserve"> Banks said.</w:t>
      </w:r>
    </w:p>
    <w:p w:rsidR="001F3942" w:rsidRDefault="001F3942" w:rsidP="00AB7E8B"/>
    <w:p w:rsidR="001F3942" w:rsidRDefault="001F3942" w:rsidP="001F3942">
      <w:r w:rsidRPr="001F3942">
        <w:rPr>
          <w:b/>
        </w:rPr>
        <w:t>Please Note:</w:t>
      </w:r>
      <w:r>
        <w:t xml:space="preserve"> Ms Banks will be joined by the Attorney General, Vanessa Goodwin, on Parliament House lawns at 1</w:t>
      </w:r>
      <w:r w:rsidR="00F129AE">
        <w:t>:00 </w:t>
      </w:r>
      <w:r>
        <w:t>pm on 10 November 2015 to mark the occasion</w:t>
      </w:r>
      <w:r w:rsidR="00F129AE">
        <w:t xml:space="preserve"> and launch a the new name and a range of information materials</w:t>
      </w:r>
      <w:bookmarkStart w:id="0" w:name="_GoBack"/>
      <w:bookmarkEnd w:id="0"/>
      <w:proofErr w:type="gramStart"/>
      <w:r>
        <w:t xml:space="preserve">. </w:t>
      </w:r>
      <w:proofErr w:type="gramEnd"/>
      <w:r>
        <w:t>Media welcome.</w:t>
      </w:r>
    </w:p>
    <w:p w:rsidR="00AA20BD" w:rsidRDefault="00AA20BD" w:rsidP="00AB7E8B"/>
    <w:p w:rsidR="00575734" w:rsidRPr="00AB7E8B" w:rsidRDefault="00F35581" w:rsidP="00AB7E8B">
      <w:r>
        <w:t xml:space="preserve">For further information and all media enquiries: </w:t>
      </w:r>
      <w:r w:rsidR="00954B85">
        <w:t>Robin Banks ph. 6165 7515.</w:t>
      </w:r>
    </w:p>
    <w:sectPr w:rsidR="00575734" w:rsidRPr="00AB7E8B" w:rsidSect="00F129AE">
      <w:headerReference w:type="default" r:id="rId7"/>
      <w:footerReference w:type="default" r:id="rId8"/>
      <w:pgSz w:w="11906" w:h="16838" w:code="9"/>
      <w:pgMar w:top="1418" w:right="1418" w:bottom="568" w:left="1418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4" w:rsidRDefault="00751F44">
      <w:r>
        <w:separator/>
      </w:r>
    </w:p>
  </w:endnote>
  <w:endnote w:type="continuationSeparator" w:id="0">
    <w:p w:rsidR="00751F44" w:rsidRDefault="0075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E7" w:rsidRDefault="000872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4" w:rsidRDefault="00751F44">
      <w:r>
        <w:separator/>
      </w:r>
    </w:p>
  </w:footnote>
  <w:footnote w:type="continuationSeparator" w:id="0">
    <w:p w:rsidR="00751F44" w:rsidRDefault="0075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E7" w:rsidRDefault="00003F21" w:rsidP="000872E7">
    <w:pPr>
      <w:pStyle w:val="OADCName"/>
    </w:pPr>
    <w:r>
      <w:rPr>
        <w:rFonts w:ascii="Arial" w:hAnsi="Arial" w:cs="Arial"/>
        <w:lang w:eastAsia="en-AU"/>
      </w:rPr>
      <w:drawing>
        <wp:anchor distT="0" distB="0" distL="114300" distR="114300" simplePos="0" relativeHeight="251658240" behindDoc="1" locked="0" layoutInCell="1" allowOverlap="1" wp14:anchorId="25428A2A" wp14:editId="04BB41B5">
          <wp:simplePos x="0" y="0"/>
          <wp:positionH relativeFrom="column">
            <wp:posOffset>-521970</wp:posOffset>
          </wp:positionH>
          <wp:positionV relativeFrom="paragraph">
            <wp:posOffset>-112395</wp:posOffset>
          </wp:positionV>
          <wp:extent cx="1438275" cy="1571625"/>
          <wp:effectExtent l="0" t="0" r="0" b="0"/>
          <wp:wrapNone/>
          <wp:docPr id="8" name="Picture 8" descr="Black face in front OA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 face in front OAD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2E7">
      <w:t>Office of the Anti-Discrimination Commissioner</w:t>
    </w:r>
  </w:p>
  <w:p w:rsidR="000872E7" w:rsidRDefault="000872E7" w:rsidP="000872E7">
    <w:pPr>
      <w:pStyle w:val="Tagline"/>
    </w:pPr>
    <w:r>
      <w:t>Celebrating Difference, Embracing Equality</w:t>
    </w:r>
  </w:p>
  <w:p w:rsidR="000872E7" w:rsidRDefault="000872E7" w:rsidP="000872E7"/>
  <w:p w:rsidR="000872E7" w:rsidRPr="008B2CD5" w:rsidRDefault="000872E7" w:rsidP="000872E7">
    <w:pPr>
      <w:pStyle w:val="OADCAddressDetails"/>
    </w:pPr>
    <w:r w:rsidRPr="008B2CD5">
      <w:t xml:space="preserve">Level 1, </w:t>
    </w:r>
    <w:smartTag w:uri="urn:schemas-microsoft-com:office:smarttags" w:element="address">
      <w:smartTag w:uri="urn:schemas-microsoft-com:office:smarttags" w:element="Street">
        <w:r>
          <w:t>54 Victoria Street</w:t>
        </w:r>
      </w:smartTag>
      <w:r>
        <w:t xml:space="preserve">, </w:t>
      </w:r>
      <w:smartTag w:uri="urn:schemas-microsoft-com:office:smarttags" w:element="City">
        <w:r>
          <w:t>Hobart</w:t>
        </w:r>
      </w:smartTag>
    </w:smartTag>
    <w:r w:rsidRPr="008B2CD5">
      <w:rPr>
        <w:i/>
        <w:iCs/>
      </w:rPr>
      <w:t xml:space="preserve"> </w:t>
    </w:r>
    <w:r w:rsidRPr="008B2CD5">
      <w:rPr>
        <w:iCs/>
        <w:sz w:val="20"/>
      </w:rPr>
      <w:sym w:font="Wingdings" w:char="F073"/>
    </w:r>
    <w:r w:rsidRPr="008B2CD5">
      <w:rPr>
        <w:iCs/>
        <w:sz w:val="20"/>
      </w:rPr>
      <w:t xml:space="preserve"> </w:t>
    </w:r>
    <w:r w:rsidRPr="008B2CD5">
      <w:t xml:space="preserve"> GPO </w:t>
    </w:r>
    <w:smartTag w:uri="urn:schemas-microsoft-com:office:smarttags" w:element="address">
      <w:smartTag w:uri="urn:schemas-microsoft-com:office:smarttags" w:element="Street">
        <w:r w:rsidRPr="008B2CD5">
          <w:t>Box 197</w:t>
        </w:r>
      </w:smartTag>
      <w:r w:rsidRPr="008B2CD5">
        <w:t xml:space="preserve"> </w:t>
      </w:r>
      <w:smartTag w:uri="urn:schemas-microsoft-com:office:smarttags" w:element="City">
        <w:r w:rsidRPr="008B2CD5">
          <w:t>Hobart</w:t>
        </w:r>
      </w:smartTag>
      <w:r w:rsidRPr="008B2CD5">
        <w:t xml:space="preserve">, </w:t>
      </w:r>
      <w:smartTag w:uri="urn:schemas-microsoft-com:office:smarttags" w:element="State">
        <w:r w:rsidRPr="008B2CD5">
          <w:t>Tasmania</w:t>
        </w:r>
      </w:smartTag>
      <w:r w:rsidRPr="008B2CD5">
        <w:t xml:space="preserve">, </w:t>
      </w:r>
      <w:smartTag w:uri="urn:schemas-microsoft-com:office:smarttags" w:element="country-region">
        <w:r w:rsidRPr="008B2CD5">
          <w:t>Australia</w:t>
        </w:r>
      </w:smartTag>
    </w:smartTag>
    <w:r w:rsidRPr="008B2CD5">
      <w:t xml:space="preserve"> 7001</w:t>
    </w:r>
  </w:p>
  <w:p w:rsidR="000872E7" w:rsidRPr="008B2CD5" w:rsidRDefault="000872E7" w:rsidP="000872E7">
    <w:pPr>
      <w:pStyle w:val="OADCAddressDetails"/>
      <w:rPr>
        <w:i/>
        <w:iCs/>
      </w:rPr>
    </w:pPr>
    <w:r w:rsidRPr="008B2CD5">
      <w:t>Telephone</w:t>
    </w:r>
    <w:r w:rsidRPr="008B2CD5">
      <w:rPr>
        <w:i/>
        <w:iCs/>
      </w:rPr>
      <w:t xml:space="preserve">: [03] 6233 4841 </w:t>
    </w:r>
    <w:r w:rsidRPr="008B2CD5">
      <w:rPr>
        <w:i/>
        <w:iCs/>
        <w:sz w:val="20"/>
      </w:rPr>
      <w:sym w:font="Wingdings" w:char="F073"/>
    </w:r>
    <w:r w:rsidRPr="008B2CD5">
      <w:rPr>
        <w:i/>
        <w:iCs/>
        <w:sz w:val="20"/>
      </w:rPr>
      <w:t xml:space="preserve"> </w:t>
    </w:r>
    <w:r w:rsidRPr="008B2CD5">
      <w:rPr>
        <w:i/>
        <w:iCs/>
      </w:rPr>
      <w:t xml:space="preserve"> </w:t>
    </w:r>
    <w:proofErr w:type="spellStart"/>
    <w:r w:rsidRPr="008B2CD5">
      <w:t>Statewide</w:t>
    </w:r>
    <w:proofErr w:type="spellEnd"/>
    <w:r w:rsidRPr="008B2CD5">
      <w:rPr>
        <w:i/>
        <w:iCs/>
      </w:rPr>
      <w:t>:</w:t>
    </w:r>
    <w:r w:rsidRPr="008B2CD5">
      <w:t xml:space="preserve"> </w:t>
    </w:r>
    <w:r w:rsidRPr="008B2CD5">
      <w:rPr>
        <w:i/>
        <w:iCs/>
      </w:rPr>
      <w:t xml:space="preserve">1300 305 062  </w:t>
    </w:r>
    <w:r w:rsidRPr="008B2CD5">
      <w:rPr>
        <w:i/>
        <w:iCs/>
        <w:sz w:val="20"/>
      </w:rPr>
      <w:sym w:font="Wingdings" w:char="F073"/>
    </w:r>
    <w:r w:rsidRPr="008B2CD5">
      <w:t xml:space="preserve">  Facsimile</w:t>
    </w:r>
    <w:r w:rsidRPr="008B2CD5">
      <w:rPr>
        <w:i/>
        <w:iCs/>
      </w:rPr>
      <w:t>:</w:t>
    </w:r>
    <w:r w:rsidRPr="008B2CD5">
      <w:t xml:space="preserve"> </w:t>
    </w:r>
    <w:r w:rsidRPr="008B2CD5">
      <w:rPr>
        <w:i/>
        <w:iCs/>
      </w:rPr>
      <w:t>[03] 6233 5333</w:t>
    </w:r>
  </w:p>
  <w:p w:rsidR="000872E7" w:rsidRPr="008B2CD5" w:rsidRDefault="000872E7" w:rsidP="000872E7">
    <w:pPr>
      <w:pStyle w:val="OADCAddressDetails"/>
      <w:rPr>
        <w:sz w:val="20"/>
      </w:rPr>
    </w:pPr>
    <w:r w:rsidRPr="008B2CD5">
      <w:t>E</w:t>
    </w:r>
    <w:r>
      <w:t>-</w:t>
    </w:r>
    <w:r w:rsidRPr="008B2CD5">
      <w:t xml:space="preserve">mail: </w:t>
    </w:r>
    <w:hyperlink r:id="rId2" w:history="1">
      <w:r w:rsidRPr="008B2CD5">
        <w:rPr>
          <w:rStyle w:val="Hyperlink"/>
        </w:rPr>
        <w:t>antidiscrimination@justice.tas.gov.au</w:t>
      </w:r>
    </w:hyperlink>
    <w:r w:rsidRPr="008B2CD5">
      <w:t xml:space="preserve">  </w:t>
    </w:r>
    <w:r w:rsidRPr="008B2CD5">
      <w:rPr>
        <w:sz w:val="20"/>
      </w:rPr>
      <w:sym w:font="Wingdings" w:char="F073"/>
    </w:r>
    <w:r w:rsidRPr="008B2CD5">
      <w:rPr>
        <w:sz w:val="20"/>
      </w:rPr>
      <w:t xml:space="preserve"> </w:t>
    </w:r>
    <w:r w:rsidRPr="008B2CD5">
      <w:t xml:space="preserve"> Website: </w:t>
    </w:r>
    <w:hyperlink r:id="rId3" w:history="1">
      <w:r w:rsidRPr="008B2CD5">
        <w:rPr>
          <w:rStyle w:val="Hyperlink"/>
        </w:rPr>
        <w:t>www.antidiscrimination.tas.gov.au</w:t>
      </w:r>
    </w:hyperlink>
  </w:p>
  <w:p w:rsidR="000872E7" w:rsidRPr="00321D89" w:rsidRDefault="000872E7" w:rsidP="009E70D7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44"/>
    <w:rsid w:val="00003F21"/>
    <w:rsid w:val="000872E7"/>
    <w:rsid w:val="001C2263"/>
    <w:rsid w:val="001F3942"/>
    <w:rsid w:val="00321D89"/>
    <w:rsid w:val="004E193C"/>
    <w:rsid w:val="00575734"/>
    <w:rsid w:val="0069269D"/>
    <w:rsid w:val="006C345C"/>
    <w:rsid w:val="00751F44"/>
    <w:rsid w:val="007E456D"/>
    <w:rsid w:val="008B2CD5"/>
    <w:rsid w:val="00954B85"/>
    <w:rsid w:val="009B54FB"/>
    <w:rsid w:val="009E70D7"/>
    <w:rsid w:val="00AA20BD"/>
    <w:rsid w:val="00AB7E8B"/>
    <w:rsid w:val="00F129AE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2E7"/>
    <w:pPr>
      <w:keepNext/>
      <w:keepLines/>
      <w:spacing w:before="240" w:after="240"/>
      <w:jc w:val="left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uiPriority w:val="9"/>
    <w:unhideWhenUsed/>
    <w:qFormat/>
    <w:rsid w:val="000872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Heading1"/>
    <w:rsid w:val="008B2CD5"/>
    <w:pPr>
      <w:jc w:val="center"/>
    </w:pPr>
    <w:rPr>
      <w:rFonts w:ascii="Century Schoolbook" w:hAnsi="Century Schoolbook"/>
      <w:b w:val="0"/>
      <w:bCs w:val="0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 w:val="0"/>
      <w:bCs w:val="0"/>
      <w:i w:val="0"/>
      <w:iCs w:val="0"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qFormat/>
    <w:rsid w:val="000872E7"/>
    <w:pPr>
      <w:spacing w:before="480"/>
      <w:jc w:val="left"/>
    </w:pPr>
    <w:rPr>
      <w:rFonts w:eastAsia="Times New Roman"/>
    </w:rPr>
  </w:style>
  <w:style w:type="paragraph" w:customStyle="1" w:styleId="Dateline">
    <w:name w:val="Date line"/>
    <w:basedOn w:val="Normal"/>
    <w:qFormat/>
    <w:rsid w:val="000872E7"/>
    <w:pPr>
      <w:spacing w:after="240"/>
      <w:ind w:left="567"/>
      <w:jc w:val="left"/>
    </w:pPr>
    <w:rPr>
      <w:rFonts w:eastAsia="Times New Roman"/>
    </w:rPr>
  </w:style>
  <w:style w:type="paragraph" w:customStyle="1" w:styleId="Noterereference">
    <w:name w:val="Note re reference"/>
    <w:basedOn w:val="Normal"/>
    <w:qFormat/>
    <w:rsid w:val="000872E7"/>
    <w:pPr>
      <w:spacing w:after="480"/>
    </w:pPr>
    <w:rPr>
      <w:rFonts w:eastAsia="Times New Roman"/>
      <w:b/>
      <w:i/>
      <w:sz w:val="18"/>
      <w:szCs w:val="18"/>
    </w:rPr>
  </w:style>
  <w:style w:type="paragraph" w:customStyle="1" w:styleId="Reference">
    <w:name w:val="Reference"/>
    <w:basedOn w:val="Normal"/>
    <w:qFormat/>
    <w:rsid w:val="000872E7"/>
    <w:rPr>
      <w:rFonts w:eastAsia="Times New Roman"/>
      <w:b/>
      <w:bCs/>
      <w:sz w:val="22"/>
      <w:szCs w:val="22"/>
    </w:rPr>
  </w:style>
  <w:style w:type="paragraph" w:customStyle="1" w:styleId="Privateandconfidential">
    <w:name w:val="Private and confidential"/>
    <w:basedOn w:val="Normal"/>
    <w:qFormat/>
    <w:rsid w:val="000872E7"/>
    <w:pPr>
      <w:spacing w:after="240"/>
    </w:pPr>
    <w:rPr>
      <w:rFonts w:eastAsia="Times New Roman"/>
      <w:b/>
      <w:bCs/>
    </w:rPr>
  </w:style>
  <w:style w:type="paragraph" w:customStyle="1" w:styleId="Addresstextindented">
    <w:name w:val="Address text indented"/>
    <w:basedOn w:val="Normal"/>
    <w:qFormat/>
    <w:rsid w:val="000872E7"/>
    <w:pPr>
      <w:ind w:firstLine="720"/>
    </w:pPr>
    <w:rPr>
      <w:rFonts w:eastAsia="Times New Roman"/>
      <w:b/>
      <w:bCs/>
    </w:rPr>
  </w:style>
  <w:style w:type="paragraph" w:customStyle="1" w:styleId="Yourssincerely">
    <w:name w:val="Yours sincerely"/>
    <w:basedOn w:val="Normal"/>
    <w:qFormat/>
    <w:rsid w:val="000872E7"/>
    <w:pPr>
      <w:keepNext/>
      <w:keepLines/>
      <w:spacing w:before="480" w:after="960"/>
      <w:jc w:val="left"/>
    </w:pPr>
    <w:rPr>
      <w:rFonts w:eastAsia="Times New Roman"/>
    </w:rPr>
  </w:style>
  <w:style w:type="paragraph" w:customStyle="1" w:styleId="EnclCC">
    <w:name w:val="Encl &amp; CC"/>
    <w:basedOn w:val="Normal"/>
    <w:qFormat/>
    <w:rsid w:val="000872E7"/>
    <w:pPr>
      <w:keepLines/>
      <w:ind w:left="851" w:hanging="851"/>
      <w:jc w:val="left"/>
    </w:pPr>
    <w:rPr>
      <w:rFonts w:eastAsia="Times New Roman"/>
      <w:iCs/>
      <w:sz w:val="22"/>
      <w:szCs w:val="22"/>
    </w:rPr>
  </w:style>
  <w:style w:type="paragraph" w:customStyle="1" w:styleId="OADCName">
    <w:name w:val="OADC Name"/>
    <w:basedOn w:val="OADC"/>
    <w:link w:val="OADCNameChar"/>
    <w:qFormat/>
    <w:rsid w:val="000872E7"/>
    <w:pPr>
      <w:spacing w:before="0"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Logotagline"/>
    <w:link w:val="TaglineChar"/>
    <w:qFormat/>
    <w:rsid w:val="000872E7"/>
    <w:pPr>
      <w:ind w:left="1260" w:right="-470"/>
    </w:pPr>
    <w:rPr>
      <w:sz w:val="24"/>
    </w:rPr>
  </w:style>
  <w:style w:type="character" w:customStyle="1" w:styleId="TaglineChar">
    <w:name w:val="Tagline Char"/>
    <w:link w:val="Tagline"/>
    <w:rsid w:val="000872E7"/>
    <w:rPr>
      <w:rFonts w:ascii="Century Schoolbook" w:hAnsi="Century Schoolbook"/>
      <w:i/>
      <w:iCs/>
      <w:sz w:val="24"/>
      <w:lang w:eastAsia="en-US"/>
    </w:rPr>
  </w:style>
  <w:style w:type="paragraph" w:customStyle="1" w:styleId="OADCAddressDetails">
    <w:name w:val="OADC Address Details"/>
    <w:basedOn w:val="Normal"/>
    <w:link w:val="OADCAddressDetailsChar"/>
    <w:qFormat/>
    <w:rsid w:val="000872E7"/>
    <w:pPr>
      <w:ind w:left="1259" w:right="-471"/>
      <w:jc w:val="center"/>
    </w:pPr>
    <w:rPr>
      <w:rFonts w:ascii="Century Schoolbook" w:hAnsi="Century Schoolbook"/>
      <w:sz w:val="18"/>
    </w:rPr>
  </w:style>
  <w:style w:type="character" w:customStyle="1" w:styleId="OADCAddressDetailsChar">
    <w:name w:val="OADC Address Details Char"/>
    <w:link w:val="OADCAddressDetails"/>
    <w:rsid w:val="000872E7"/>
    <w:rPr>
      <w:rFonts w:ascii="Century Schoolbook" w:hAnsi="Century Schoolbook"/>
      <w:sz w:val="18"/>
      <w:lang w:eastAsia="en-US"/>
    </w:rPr>
  </w:style>
  <w:style w:type="character" w:customStyle="1" w:styleId="Heading1Char">
    <w:name w:val="Heading 1 Char"/>
    <w:link w:val="Heading1"/>
    <w:uiPriority w:val="9"/>
    <w:rsid w:val="000872E7"/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7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2E7"/>
    <w:pPr>
      <w:ind w:left="567" w:right="567"/>
    </w:pPr>
    <w:rPr>
      <w:rFonts w:eastAsia="Times New Roman"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0872E7"/>
    <w:rPr>
      <w:rFonts w:ascii="Times New Roman" w:eastAsia="Times New Roman" w:hAnsi="Times New Roman"/>
      <w:iCs/>
      <w:color w:val="000000"/>
      <w:sz w:val="22"/>
      <w:szCs w:val="22"/>
      <w:lang w:eastAsia="en-US"/>
    </w:rPr>
  </w:style>
  <w:style w:type="paragraph" w:customStyle="1" w:styleId="Centredtitle">
    <w:name w:val="Centred title"/>
    <w:basedOn w:val="Titleofdocument"/>
    <w:link w:val="CentredtitleChar"/>
    <w:qFormat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E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2E7"/>
    <w:pPr>
      <w:keepNext/>
      <w:keepLines/>
      <w:spacing w:before="240" w:after="240"/>
      <w:jc w:val="left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uiPriority w:val="9"/>
    <w:unhideWhenUsed/>
    <w:qFormat/>
    <w:rsid w:val="000872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OADC">
    <w:name w:val="OADC"/>
    <w:basedOn w:val="Heading1"/>
    <w:rsid w:val="008B2CD5"/>
    <w:pPr>
      <w:jc w:val="center"/>
    </w:pPr>
    <w:rPr>
      <w:rFonts w:ascii="Century Schoolbook" w:hAnsi="Century Schoolbook"/>
      <w:b w:val="0"/>
      <w:bCs w:val="0"/>
    </w:rPr>
  </w:style>
  <w:style w:type="paragraph" w:customStyle="1" w:styleId="Logotagline">
    <w:name w:val="Logo tagline"/>
    <w:basedOn w:val="Heading2"/>
    <w:rsid w:val="008B2CD5"/>
    <w:rPr>
      <w:rFonts w:ascii="Century Schoolbook" w:hAnsi="Century Schoolbook"/>
      <w:sz w:val="26"/>
    </w:rPr>
  </w:style>
  <w:style w:type="paragraph" w:customStyle="1" w:styleId="StyleHeading4TrebuchetMS20ptNotBoldItalicBottomS">
    <w:name w:val="Style Heading 4 + Trebuchet MS 20 pt Not Bold Italic Bottom: (S..."/>
    <w:basedOn w:val="Heading4"/>
    <w:rsid w:val="008B2CD5"/>
    <w:pPr>
      <w:pBdr>
        <w:bottom w:val="single" w:sz="4" w:space="1" w:color="auto"/>
      </w:pBdr>
    </w:pPr>
    <w:rPr>
      <w:rFonts w:ascii="Gill Sans MT" w:hAnsi="Gill Sans MT"/>
      <w:b w:val="0"/>
      <w:bCs w:val="0"/>
      <w:i w:val="0"/>
      <w:iCs w:val="0"/>
      <w:sz w:val="40"/>
    </w:rPr>
  </w:style>
  <w:style w:type="paragraph" w:customStyle="1" w:styleId="Titleofdocument">
    <w:name w:val="Title of document"/>
    <w:basedOn w:val="Normal"/>
    <w:link w:val="TitleofdocumentChar"/>
    <w:rsid w:val="008B2CD5"/>
    <w:pPr>
      <w:spacing w:before="360" w:after="240"/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08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2E7"/>
    <w:rPr>
      <w:rFonts w:ascii="Tahoma" w:hAnsi="Tahoma" w:cs="Tahoma"/>
      <w:sz w:val="16"/>
      <w:szCs w:val="16"/>
      <w:lang w:eastAsia="en-US"/>
    </w:rPr>
  </w:style>
  <w:style w:type="paragraph" w:customStyle="1" w:styleId="Salutationline">
    <w:name w:val="Salutation line"/>
    <w:basedOn w:val="Normal"/>
    <w:qFormat/>
    <w:rsid w:val="000872E7"/>
    <w:pPr>
      <w:spacing w:before="480"/>
      <w:jc w:val="left"/>
    </w:pPr>
    <w:rPr>
      <w:rFonts w:eastAsia="Times New Roman"/>
    </w:rPr>
  </w:style>
  <w:style w:type="paragraph" w:customStyle="1" w:styleId="Dateline">
    <w:name w:val="Date line"/>
    <w:basedOn w:val="Normal"/>
    <w:qFormat/>
    <w:rsid w:val="000872E7"/>
    <w:pPr>
      <w:spacing w:after="240"/>
      <w:ind w:left="567"/>
      <w:jc w:val="left"/>
    </w:pPr>
    <w:rPr>
      <w:rFonts w:eastAsia="Times New Roman"/>
    </w:rPr>
  </w:style>
  <w:style w:type="paragraph" w:customStyle="1" w:styleId="Noterereference">
    <w:name w:val="Note re reference"/>
    <w:basedOn w:val="Normal"/>
    <w:qFormat/>
    <w:rsid w:val="000872E7"/>
    <w:pPr>
      <w:spacing w:after="480"/>
    </w:pPr>
    <w:rPr>
      <w:rFonts w:eastAsia="Times New Roman"/>
      <w:b/>
      <w:i/>
      <w:sz w:val="18"/>
      <w:szCs w:val="18"/>
    </w:rPr>
  </w:style>
  <w:style w:type="paragraph" w:customStyle="1" w:styleId="Reference">
    <w:name w:val="Reference"/>
    <w:basedOn w:val="Normal"/>
    <w:qFormat/>
    <w:rsid w:val="000872E7"/>
    <w:rPr>
      <w:rFonts w:eastAsia="Times New Roman"/>
      <w:b/>
      <w:bCs/>
      <w:sz w:val="22"/>
      <w:szCs w:val="22"/>
    </w:rPr>
  </w:style>
  <w:style w:type="paragraph" w:customStyle="1" w:styleId="Privateandconfidential">
    <w:name w:val="Private and confidential"/>
    <w:basedOn w:val="Normal"/>
    <w:qFormat/>
    <w:rsid w:val="000872E7"/>
    <w:pPr>
      <w:spacing w:after="240"/>
    </w:pPr>
    <w:rPr>
      <w:rFonts w:eastAsia="Times New Roman"/>
      <w:b/>
      <w:bCs/>
    </w:rPr>
  </w:style>
  <w:style w:type="paragraph" w:customStyle="1" w:styleId="Addresstextindented">
    <w:name w:val="Address text indented"/>
    <w:basedOn w:val="Normal"/>
    <w:qFormat/>
    <w:rsid w:val="000872E7"/>
    <w:pPr>
      <w:ind w:firstLine="720"/>
    </w:pPr>
    <w:rPr>
      <w:rFonts w:eastAsia="Times New Roman"/>
      <w:b/>
      <w:bCs/>
    </w:rPr>
  </w:style>
  <w:style w:type="paragraph" w:customStyle="1" w:styleId="Yourssincerely">
    <w:name w:val="Yours sincerely"/>
    <w:basedOn w:val="Normal"/>
    <w:qFormat/>
    <w:rsid w:val="000872E7"/>
    <w:pPr>
      <w:keepNext/>
      <w:keepLines/>
      <w:spacing w:before="480" w:after="960"/>
      <w:jc w:val="left"/>
    </w:pPr>
    <w:rPr>
      <w:rFonts w:eastAsia="Times New Roman"/>
    </w:rPr>
  </w:style>
  <w:style w:type="paragraph" w:customStyle="1" w:styleId="EnclCC">
    <w:name w:val="Encl &amp; CC"/>
    <w:basedOn w:val="Normal"/>
    <w:qFormat/>
    <w:rsid w:val="000872E7"/>
    <w:pPr>
      <w:keepLines/>
      <w:ind w:left="851" w:hanging="851"/>
      <w:jc w:val="left"/>
    </w:pPr>
    <w:rPr>
      <w:rFonts w:eastAsia="Times New Roman"/>
      <w:iCs/>
      <w:sz w:val="22"/>
      <w:szCs w:val="22"/>
    </w:rPr>
  </w:style>
  <w:style w:type="paragraph" w:customStyle="1" w:styleId="OADCName">
    <w:name w:val="OADC Name"/>
    <w:basedOn w:val="OADC"/>
    <w:link w:val="OADCNameChar"/>
    <w:qFormat/>
    <w:rsid w:val="000872E7"/>
    <w:pPr>
      <w:spacing w:before="0" w:after="0"/>
      <w:ind w:left="1259" w:right="-471"/>
    </w:pPr>
    <w:rPr>
      <w:noProof/>
      <w:sz w:val="28"/>
      <w:szCs w:val="28"/>
    </w:rPr>
  </w:style>
  <w:style w:type="character" w:customStyle="1" w:styleId="OADCNameChar">
    <w:name w:val="OADC Name Char"/>
    <w:link w:val="OADCName"/>
    <w:rsid w:val="000872E7"/>
    <w:rPr>
      <w:rFonts w:ascii="Century Schoolbook" w:hAnsi="Century Schoolbook"/>
      <w:noProof/>
      <w:sz w:val="28"/>
      <w:szCs w:val="28"/>
      <w:lang w:eastAsia="en-US"/>
    </w:rPr>
  </w:style>
  <w:style w:type="paragraph" w:customStyle="1" w:styleId="Tagline">
    <w:name w:val="Tagline"/>
    <w:basedOn w:val="Logotagline"/>
    <w:link w:val="TaglineChar"/>
    <w:qFormat/>
    <w:rsid w:val="000872E7"/>
    <w:pPr>
      <w:ind w:left="1260" w:right="-470"/>
    </w:pPr>
    <w:rPr>
      <w:sz w:val="24"/>
    </w:rPr>
  </w:style>
  <w:style w:type="character" w:customStyle="1" w:styleId="TaglineChar">
    <w:name w:val="Tagline Char"/>
    <w:link w:val="Tagline"/>
    <w:rsid w:val="000872E7"/>
    <w:rPr>
      <w:rFonts w:ascii="Century Schoolbook" w:hAnsi="Century Schoolbook"/>
      <w:i/>
      <w:iCs/>
      <w:sz w:val="24"/>
      <w:lang w:eastAsia="en-US"/>
    </w:rPr>
  </w:style>
  <w:style w:type="paragraph" w:customStyle="1" w:styleId="OADCAddressDetails">
    <w:name w:val="OADC Address Details"/>
    <w:basedOn w:val="Normal"/>
    <w:link w:val="OADCAddressDetailsChar"/>
    <w:qFormat/>
    <w:rsid w:val="000872E7"/>
    <w:pPr>
      <w:ind w:left="1259" w:right="-471"/>
      <w:jc w:val="center"/>
    </w:pPr>
    <w:rPr>
      <w:rFonts w:ascii="Century Schoolbook" w:hAnsi="Century Schoolbook"/>
      <w:sz w:val="18"/>
    </w:rPr>
  </w:style>
  <w:style w:type="character" w:customStyle="1" w:styleId="OADCAddressDetailsChar">
    <w:name w:val="OADC Address Details Char"/>
    <w:link w:val="OADCAddressDetails"/>
    <w:rsid w:val="000872E7"/>
    <w:rPr>
      <w:rFonts w:ascii="Century Schoolbook" w:hAnsi="Century Schoolbook"/>
      <w:sz w:val="18"/>
      <w:lang w:eastAsia="en-US"/>
    </w:rPr>
  </w:style>
  <w:style w:type="character" w:customStyle="1" w:styleId="Heading1Char">
    <w:name w:val="Heading 1 Char"/>
    <w:link w:val="Heading1"/>
    <w:uiPriority w:val="9"/>
    <w:rsid w:val="000872E7"/>
    <w:rPr>
      <w:rFonts w:ascii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7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72E7"/>
    <w:pPr>
      <w:ind w:left="567" w:right="567"/>
    </w:pPr>
    <w:rPr>
      <w:rFonts w:eastAsia="Times New Roman"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0872E7"/>
    <w:rPr>
      <w:rFonts w:ascii="Times New Roman" w:eastAsia="Times New Roman" w:hAnsi="Times New Roman"/>
      <w:iCs/>
      <w:color w:val="000000"/>
      <w:sz w:val="22"/>
      <w:szCs w:val="22"/>
      <w:lang w:eastAsia="en-US"/>
    </w:rPr>
  </w:style>
  <w:style w:type="paragraph" w:customStyle="1" w:styleId="Centredtitle">
    <w:name w:val="Centred title"/>
    <w:basedOn w:val="Titleofdocument"/>
    <w:link w:val="CentredtitleChar"/>
    <w:qFormat/>
    <w:rsid w:val="000872E7"/>
  </w:style>
  <w:style w:type="character" w:customStyle="1" w:styleId="TitleofdocumentChar">
    <w:name w:val="Title of document Char"/>
    <w:basedOn w:val="DefaultParagraphFont"/>
    <w:link w:val="Titleofdocument"/>
    <w:rsid w:val="000872E7"/>
    <w:rPr>
      <w:rFonts w:ascii="Times New Roman" w:hAnsi="Times New Roman"/>
      <w:b/>
      <w:bCs/>
      <w:sz w:val="36"/>
      <w:lang w:eastAsia="en-US"/>
    </w:rPr>
  </w:style>
  <w:style w:type="character" w:customStyle="1" w:styleId="CentredtitleChar">
    <w:name w:val="Centred title Char"/>
    <w:basedOn w:val="TitleofdocumentChar"/>
    <w:link w:val="Centredtitle"/>
    <w:rsid w:val="000872E7"/>
    <w:rPr>
      <w:rFonts w:ascii="Times New Roman" w:hAnsi="Times New Roman"/>
      <w:b/>
      <w:bC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idiscrimination.tas.gov.au" TargetMode="External"/><Relationship Id="rId2" Type="http://schemas.openxmlformats.org/officeDocument/2006/relationships/hyperlink" Target="mailto:antidiscrimination@justice.tas.gov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1.%20OADC%20Stationery%20Templates\S-07.%20OADC%20Media%20Stat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S-07. OADC Media Statement.dotx</Template>
  <TotalTime>74</TotalTime>
  <Pages>1</Pages>
  <Words>353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/ STATEMENT</vt:lpstr>
    </vt:vector>
  </TitlesOfParts>
  <Company>Department of Justice</Company>
  <LinksUpToDate>false</LinksUpToDate>
  <CharactersWithSpaces>2284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http://www.antidiscrimination.tas.gov.au/</vt:lpwstr>
      </vt:variant>
      <vt:variant>
        <vt:lpwstr/>
      </vt:variant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mailto:antidiscrimination@justice.tas.gov.au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/ STATEMENT</dc:title>
  <dc:creator>Leica, Wagner</dc:creator>
  <cp:lastModifiedBy>Banks, Robin</cp:lastModifiedBy>
  <cp:revision>2</cp:revision>
  <cp:lastPrinted>2011-01-07T04:17:00Z</cp:lastPrinted>
  <dcterms:created xsi:type="dcterms:W3CDTF">2015-11-06T00:17:00Z</dcterms:created>
  <dcterms:modified xsi:type="dcterms:W3CDTF">2015-11-08T22:45:00Z</dcterms:modified>
</cp:coreProperties>
</file>